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0C2" w:rsidRPr="00804D90" w:rsidRDefault="007B60C2" w:rsidP="00AE24A1">
      <w:pPr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 xml:space="preserve">  </w:t>
      </w:r>
      <w:r w:rsidRPr="00804D90">
        <w:rPr>
          <w:rFonts w:ascii="微软雅黑" w:eastAsia="微软雅黑" w:hAnsi="微软雅黑" w:hint="eastAsia"/>
          <w:b/>
          <w:sz w:val="32"/>
          <w:szCs w:val="32"/>
        </w:rPr>
        <w:t>哈尔滨医科大学</w:t>
      </w:r>
      <w:r w:rsidRPr="00804D90">
        <w:rPr>
          <w:rFonts w:ascii="微软雅黑" w:eastAsia="微软雅黑" w:hAnsi="微软雅黑"/>
          <w:b/>
          <w:sz w:val="32"/>
          <w:szCs w:val="32"/>
        </w:rPr>
        <w:t>202</w:t>
      </w:r>
      <w:r>
        <w:rPr>
          <w:rFonts w:ascii="微软雅黑" w:eastAsia="微软雅黑" w:hAnsi="微软雅黑"/>
          <w:b/>
          <w:sz w:val="32"/>
          <w:szCs w:val="32"/>
        </w:rPr>
        <w:t>1</w:t>
      </w:r>
      <w:r w:rsidRPr="00804D90">
        <w:rPr>
          <w:rFonts w:ascii="微软雅黑" w:eastAsia="微软雅黑" w:hAnsi="微软雅黑" w:hint="eastAsia"/>
          <w:b/>
          <w:sz w:val="32"/>
          <w:szCs w:val="32"/>
        </w:rPr>
        <w:t>年研究生招生网络远程复试考场规则</w:t>
      </w:r>
    </w:p>
    <w:p w:rsidR="007B60C2" w:rsidRPr="009F11CA" w:rsidRDefault="007B60C2" w:rsidP="00804D90">
      <w:pPr>
        <w:ind w:firstLineChars="200" w:firstLine="560"/>
        <w:rPr>
          <w:rFonts w:ascii="微软雅黑" w:eastAsia="微软雅黑" w:hAnsi="微软雅黑"/>
          <w:sz w:val="28"/>
          <w:szCs w:val="28"/>
        </w:rPr>
      </w:pP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1.</w:t>
      </w:r>
      <w:r w:rsidRPr="009F11CA">
        <w:rPr>
          <w:rFonts w:ascii="微软雅黑" w:eastAsia="微软雅黑" w:hAnsi="微软雅黑" w:hint="eastAsia"/>
          <w:sz w:val="28"/>
          <w:szCs w:val="28"/>
        </w:rPr>
        <w:t>考生应当自觉服从考试工作人员</w:t>
      </w:r>
      <w:r>
        <w:rPr>
          <w:rFonts w:ascii="微软雅黑" w:eastAsia="微软雅黑" w:hAnsi="微软雅黑" w:hint="eastAsia"/>
          <w:sz w:val="28"/>
          <w:szCs w:val="28"/>
        </w:rPr>
        <w:t>指令</w:t>
      </w:r>
      <w:r w:rsidRPr="009F11CA">
        <w:rPr>
          <w:rFonts w:ascii="微软雅黑" w:eastAsia="微软雅黑" w:hAnsi="微软雅黑" w:hint="eastAsia"/>
          <w:sz w:val="28"/>
          <w:szCs w:val="28"/>
        </w:rPr>
        <w:t>，严格遵从考试工作人员关于网络远程考场入场</w:t>
      </w:r>
      <w:r>
        <w:rPr>
          <w:rFonts w:ascii="微软雅黑" w:eastAsia="微软雅黑" w:hAnsi="微软雅黑"/>
          <w:sz w:val="28"/>
          <w:szCs w:val="28"/>
        </w:rPr>
        <w:t>/</w:t>
      </w:r>
      <w:r w:rsidRPr="009F11CA">
        <w:rPr>
          <w:rFonts w:ascii="微软雅黑" w:eastAsia="微软雅黑" w:hAnsi="微软雅黑" w:hint="eastAsia"/>
          <w:sz w:val="28"/>
          <w:szCs w:val="28"/>
        </w:rPr>
        <w:t>离场</w:t>
      </w:r>
      <w:r>
        <w:rPr>
          <w:rFonts w:ascii="微软雅黑" w:eastAsia="微软雅黑" w:hAnsi="微软雅黑" w:hint="eastAsia"/>
          <w:sz w:val="28"/>
          <w:szCs w:val="28"/>
        </w:rPr>
        <w:t>、更名</w:t>
      </w:r>
      <w:r w:rsidRPr="009F11CA">
        <w:rPr>
          <w:rFonts w:ascii="微软雅黑" w:eastAsia="微软雅黑" w:hAnsi="微软雅黑" w:hint="eastAsia"/>
          <w:sz w:val="28"/>
          <w:szCs w:val="28"/>
        </w:rPr>
        <w:t>、打开视频的指令，不得以任何理由妨碍考试工作人员履行职责，不得扰乱网络远程复试考场及其他相关网络远程场所的秩序。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2.</w:t>
      </w:r>
      <w:r w:rsidRPr="009F11CA">
        <w:rPr>
          <w:rFonts w:ascii="微软雅黑" w:eastAsia="微软雅黑" w:hAnsi="微软雅黑" w:hint="eastAsia"/>
          <w:sz w:val="28"/>
          <w:szCs w:val="28"/>
        </w:rPr>
        <w:t>考生应按要求备妥软硬件条件和网络环境，提前安装指定软件</w:t>
      </w:r>
      <w:r>
        <w:rPr>
          <w:rFonts w:ascii="微软雅黑" w:eastAsia="微软雅黑" w:hAnsi="微软雅黑"/>
          <w:sz w:val="28"/>
          <w:szCs w:val="28"/>
        </w:rPr>
        <w:t>,</w:t>
      </w:r>
      <w:r w:rsidRPr="009F11CA">
        <w:rPr>
          <w:rFonts w:ascii="微软雅黑" w:eastAsia="微软雅黑" w:hAnsi="微软雅黑" w:hint="eastAsia"/>
          <w:sz w:val="28"/>
          <w:szCs w:val="28"/>
        </w:rPr>
        <w:t>配合软件测试。按规定时间启动指定软件或登录指定网络平台参加网络远程复试。</w:t>
      </w:r>
      <w:bookmarkStart w:id="0" w:name="_GoBack"/>
      <w:bookmarkEnd w:id="0"/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3.</w:t>
      </w:r>
      <w:r w:rsidRPr="009F11CA">
        <w:rPr>
          <w:rFonts w:ascii="微软雅黑" w:eastAsia="微软雅黑" w:hAnsi="微软雅黑" w:hint="eastAsia"/>
          <w:sz w:val="28"/>
          <w:szCs w:val="28"/>
        </w:rPr>
        <w:t>考生必须凭本人有效居民身份证参加网络远程复试，并主动配合身份验证核查等。复试期间不允许采用任何方式变声、更改人像。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4.</w:t>
      </w:r>
      <w:r w:rsidRPr="009F11CA">
        <w:rPr>
          <w:rFonts w:ascii="微软雅黑" w:eastAsia="微软雅黑" w:hAnsi="微软雅黑" w:hint="eastAsia"/>
          <w:sz w:val="28"/>
          <w:szCs w:val="28"/>
        </w:rPr>
        <w:t>考生应选择独立安静房间独自参加网络远程复试。整个复试期间，房间必须保持安静明亮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5.</w:t>
      </w:r>
      <w:r w:rsidRPr="009F11CA">
        <w:rPr>
          <w:rFonts w:ascii="微软雅黑" w:eastAsia="微软雅黑" w:hAnsi="微软雅黑" w:hint="eastAsia"/>
          <w:sz w:val="28"/>
          <w:szCs w:val="28"/>
        </w:rPr>
        <w:t>考生音频视频必须全程开启，全程正面免冠朝向摄像头，保证头肩部及双手出现在视频画面中。不得佩戴口罩</w:t>
      </w:r>
      <w:r>
        <w:rPr>
          <w:rFonts w:ascii="微软雅黑" w:eastAsia="微软雅黑" w:hAnsi="微软雅黑"/>
          <w:sz w:val="28"/>
          <w:szCs w:val="28"/>
        </w:rPr>
        <w:t>,</w:t>
      </w:r>
      <w:r w:rsidRPr="009F11CA">
        <w:rPr>
          <w:rFonts w:ascii="微软雅黑" w:eastAsia="微软雅黑" w:hAnsi="微软雅黑" w:hint="eastAsia"/>
          <w:sz w:val="28"/>
          <w:szCs w:val="28"/>
        </w:rPr>
        <w:t>保证面部清晰可见，头发不可遮挡耳朵，不得戴耳饰。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6.</w:t>
      </w:r>
      <w:r w:rsidRPr="009F11CA">
        <w:rPr>
          <w:rFonts w:ascii="微软雅黑" w:eastAsia="微软雅黑" w:hAnsi="微软雅黑" w:hint="eastAsia"/>
          <w:sz w:val="28"/>
          <w:szCs w:val="28"/>
        </w:rPr>
        <w:t>复试全程考生应保持注视摄像头，视线不得离开。复试期间不得以任何方式查阅资料。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7.</w:t>
      </w:r>
      <w:r w:rsidRPr="009F11CA">
        <w:rPr>
          <w:rFonts w:ascii="微软雅黑" w:eastAsia="微软雅黑" w:hAnsi="微软雅黑" w:hint="eastAsia"/>
          <w:sz w:val="28"/>
          <w:szCs w:val="28"/>
        </w:rPr>
        <w:t>复试期间考生不得</w:t>
      </w:r>
      <w:r>
        <w:rPr>
          <w:rFonts w:ascii="微软雅黑" w:eastAsia="微软雅黑" w:hAnsi="微软雅黑" w:hint="eastAsia"/>
          <w:sz w:val="28"/>
          <w:szCs w:val="28"/>
        </w:rPr>
        <w:t>录音、录像或截屏，复试内容不向第三方传播或寻求帮助</w:t>
      </w:r>
      <w:r w:rsidRPr="009F11CA">
        <w:rPr>
          <w:rFonts w:ascii="微软雅黑" w:eastAsia="微软雅黑" w:hAnsi="微软雅黑" w:hint="eastAsia"/>
          <w:sz w:val="28"/>
          <w:szCs w:val="28"/>
        </w:rPr>
        <w:t>。</w:t>
      </w:r>
    </w:p>
    <w:p w:rsidR="007B60C2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8.</w:t>
      </w:r>
      <w:r w:rsidRPr="009F11CA">
        <w:rPr>
          <w:rFonts w:ascii="微软雅黑" w:eastAsia="微软雅黑" w:hAnsi="微软雅黑" w:hint="eastAsia"/>
          <w:sz w:val="28"/>
          <w:szCs w:val="28"/>
        </w:rPr>
        <w:t>复试期间如发生设备或网络故障，</w:t>
      </w:r>
      <w:r>
        <w:rPr>
          <w:rFonts w:ascii="微软雅黑" w:eastAsia="微软雅黑" w:hAnsi="微软雅黑" w:hint="eastAsia"/>
          <w:sz w:val="28"/>
          <w:szCs w:val="28"/>
        </w:rPr>
        <w:t>保持预留的手机号畅通，耐心等待学院联系。</w:t>
      </w:r>
    </w:p>
    <w:p w:rsidR="007B60C2" w:rsidRPr="009F11CA" w:rsidRDefault="007B60C2" w:rsidP="00AE24A1">
      <w:pPr>
        <w:spacing w:line="580" w:lineRule="exact"/>
        <w:ind w:firstLineChars="200" w:firstLine="560"/>
        <w:rPr>
          <w:rFonts w:ascii="微软雅黑" w:eastAsia="微软雅黑" w:hAnsi="微软雅黑"/>
          <w:sz w:val="28"/>
          <w:szCs w:val="28"/>
        </w:rPr>
      </w:pPr>
      <w:r w:rsidRPr="009F11CA">
        <w:rPr>
          <w:rFonts w:ascii="微软雅黑" w:eastAsia="微软雅黑" w:hAnsi="微软雅黑"/>
          <w:sz w:val="28"/>
          <w:szCs w:val="28"/>
        </w:rPr>
        <w:t>9.</w:t>
      </w:r>
      <w:r w:rsidRPr="009F11CA">
        <w:rPr>
          <w:rFonts w:ascii="微软雅黑" w:eastAsia="微软雅黑" w:hAnsi="微软雅黑" w:hint="eastAsia"/>
          <w:sz w:val="28"/>
          <w:szCs w:val="28"/>
        </w:rPr>
        <w:t>考试期间和结束后不泄露考试内容、试题。</w:t>
      </w:r>
    </w:p>
    <w:sectPr w:rsidR="007B60C2" w:rsidRPr="009F11CA" w:rsidSect="00AE24A1">
      <w:pgSz w:w="11906" w:h="16838"/>
      <w:pgMar w:top="709" w:right="1800" w:bottom="142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0C2" w:rsidRDefault="007B60C2" w:rsidP="007C71F7">
      <w:r>
        <w:separator/>
      </w:r>
    </w:p>
  </w:endnote>
  <w:endnote w:type="continuationSeparator" w:id="0">
    <w:p w:rsidR="007B60C2" w:rsidRDefault="007B60C2" w:rsidP="007C71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0C2" w:rsidRDefault="007B60C2" w:rsidP="007C71F7">
      <w:r>
        <w:separator/>
      </w:r>
    </w:p>
  </w:footnote>
  <w:footnote w:type="continuationSeparator" w:id="0">
    <w:p w:rsidR="007B60C2" w:rsidRDefault="007B60C2" w:rsidP="007C71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F4A6F"/>
    <w:rsid w:val="00030587"/>
    <w:rsid w:val="000A7FF3"/>
    <w:rsid w:val="000F4762"/>
    <w:rsid w:val="001B6016"/>
    <w:rsid w:val="001D6BBD"/>
    <w:rsid w:val="002A1A26"/>
    <w:rsid w:val="00402A4F"/>
    <w:rsid w:val="004C6F17"/>
    <w:rsid w:val="006121BA"/>
    <w:rsid w:val="006337B5"/>
    <w:rsid w:val="007B60C2"/>
    <w:rsid w:val="007C71F7"/>
    <w:rsid w:val="007E4CA8"/>
    <w:rsid w:val="007F4A6F"/>
    <w:rsid w:val="00804D90"/>
    <w:rsid w:val="008F2A17"/>
    <w:rsid w:val="00900A73"/>
    <w:rsid w:val="009864BB"/>
    <w:rsid w:val="009F11CA"/>
    <w:rsid w:val="00AE24A1"/>
    <w:rsid w:val="00B06010"/>
    <w:rsid w:val="00B508ED"/>
    <w:rsid w:val="00B5661B"/>
    <w:rsid w:val="00C42F54"/>
    <w:rsid w:val="00C43385"/>
    <w:rsid w:val="00CA0BF2"/>
    <w:rsid w:val="00D23C80"/>
    <w:rsid w:val="00E114C7"/>
    <w:rsid w:val="00E30B0B"/>
    <w:rsid w:val="00EB3F17"/>
    <w:rsid w:val="00F2402A"/>
    <w:rsid w:val="00F95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C8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C7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C71F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C7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C71F7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CA0BF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A0BF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89</Words>
  <Characters>508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40</cp:revision>
  <cp:lastPrinted>2020-05-04T06:34:00Z</cp:lastPrinted>
  <dcterms:created xsi:type="dcterms:W3CDTF">2020-04-29T09:18:00Z</dcterms:created>
  <dcterms:modified xsi:type="dcterms:W3CDTF">2020-09-24T07:14:00Z</dcterms:modified>
</cp:coreProperties>
</file>